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046B68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046B68" w:rsidRDefault="00CD2F6A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Красноармейского</w:t>
      </w:r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046B68" w:rsidRDefault="00046B68" w:rsidP="00046B68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046B68" w:rsidRDefault="00046B68" w:rsidP="00046B68">
      <w:pPr>
        <w:spacing w:after="0" w:line="240" w:lineRule="auto"/>
        <w:ind w:left="0" w:firstLine="851"/>
        <w:rPr>
          <w:szCs w:val="24"/>
        </w:rPr>
      </w:pPr>
    </w:p>
    <w:p w:rsidR="00046B68" w:rsidRDefault="00046B68" w:rsidP="00046B68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046B68" w:rsidRDefault="00046B68" w:rsidP="00046B68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046B68" w:rsidRDefault="00046B68" w:rsidP="00046B68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046B68" w:rsidRDefault="00046B68" w:rsidP="00046B68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046B68" w:rsidRDefault="00046B68" w:rsidP="00046B68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046B68" w:rsidRDefault="00046B68" w:rsidP="00046B68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046B68" w:rsidRDefault="00046B68" w:rsidP="00C37D57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C37D57" w:rsidRPr="009533AF" w:rsidRDefault="00C37D57" w:rsidP="00C37D57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046B68" w:rsidRDefault="00C37D57" w:rsidP="00C37D57">
      <w:pPr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Красноармейского</w:t>
      </w:r>
      <w:r w:rsidRPr="009533AF">
        <w:rPr>
          <w:color w:val="000000" w:themeColor="text1"/>
          <w:szCs w:val="24"/>
        </w:rPr>
        <w:t xml:space="preserve"> муниципального округа </w:t>
      </w:r>
    </w:p>
    <w:p w:rsidR="00C37D57" w:rsidRDefault="00C37D57" w:rsidP="00C37D57">
      <w:pPr>
        <w:spacing w:after="0" w:line="240" w:lineRule="auto"/>
        <w:ind w:left="0" w:firstLine="567"/>
        <w:jc w:val="center"/>
        <w:rPr>
          <w:szCs w:val="24"/>
        </w:rPr>
      </w:pPr>
      <w:r w:rsidRPr="009533AF">
        <w:rPr>
          <w:color w:val="000000" w:themeColor="text1"/>
          <w:szCs w:val="24"/>
        </w:rPr>
        <w:t>по профильным направлениям</w:t>
      </w:r>
    </w:p>
    <w:p w:rsidR="00C37D57" w:rsidRDefault="00C37D57" w:rsidP="00C37D57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0485" w:type="dxa"/>
        <w:tblInd w:w="-572" w:type="dxa"/>
        <w:tblLook w:val="04A0" w:firstRow="1" w:lastRow="0" w:firstColumn="1" w:lastColumn="0" w:noHBand="0" w:noVBand="1"/>
      </w:tblPr>
      <w:tblGrid>
        <w:gridCol w:w="567"/>
        <w:gridCol w:w="3232"/>
        <w:gridCol w:w="1210"/>
        <w:gridCol w:w="1018"/>
        <w:gridCol w:w="1210"/>
        <w:gridCol w:w="1018"/>
        <w:gridCol w:w="1210"/>
        <w:gridCol w:w="1020"/>
      </w:tblGrid>
      <w:tr w:rsidR="00C37D57" w:rsidRPr="009533AF" w:rsidTr="00046B68">
        <w:trPr>
          <w:tblHeader/>
        </w:trPr>
        <w:tc>
          <w:tcPr>
            <w:tcW w:w="567" w:type="dxa"/>
            <w:vMerge w:val="restart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232" w:type="dxa"/>
            <w:vMerge w:val="restart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C37D57" w:rsidRPr="009533AF" w:rsidTr="00046B68">
        <w:trPr>
          <w:tblHeader/>
        </w:trPr>
        <w:tc>
          <w:tcPr>
            <w:tcW w:w="567" w:type="dxa"/>
            <w:vMerge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232" w:type="dxa"/>
            <w:vMerge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10 с. Новопокровка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85,59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74,26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81,90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11 с. Рощино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35,90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34,86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33,94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14 с. Глубинное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81,25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84,62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17 с. </w:t>
            </w:r>
            <w:proofErr w:type="spellStart"/>
            <w:r>
              <w:rPr>
                <w:sz w:val="20"/>
                <w:szCs w:val="20"/>
              </w:rPr>
              <w:t>Лукьяновка</w:t>
            </w:r>
            <w:proofErr w:type="spellEnd"/>
            <w:r>
              <w:rPr>
                <w:sz w:val="20"/>
                <w:szCs w:val="20"/>
              </w:rPr>
              <w:t xml:space="preserve">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86,96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83,33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87,50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24 с. Богуславец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41,03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47,92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20 с. </w:t>
            </w:r>
            <w:proofErr w:type="spellStart"/>
            <w:r>
              <w:rPr>
                <w:sz w:val="20"/>
                <w:szCs w:val="20"/>
              </w:rPr>
              <w:t>Измайлиха</w:t>
            </w:r>
            <w:proofErr w:type="spellEnd"/>
            <w:r>
              <w:rPr>
                <w:sz w:val="20"/>
                <w:szCs w:val="20"/>
              </w:rPr>
              <w:t xml:space="preserve">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75,00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13 с. Крутой Яр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57,14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31 п. Восток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39,18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25,71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35,29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9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СОШ № 26 с. Мельничное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38,46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23,08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</w:tr>
      <w:tr w:rsidR="00C37D57" w:rsidRPr="009533AF" w:rsidTr="00046B68">
        <w:tc>
          <w:tcPr>
            <w:tcW w:w="567" w:type="dxa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232" w:type="dxa"/>
            <w:vAlign w:val="bottom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МКОУ СОШ № 12 с. </w:t>
            </w:r>
            <w:proofErr w:type="spellStart"/>
            <w:r>
              <w:rPr>
                <w:sz w:val="20"/>
                <w:szCs w:val="20"/>
              </w:rPr>
              <w:t>Вострецово</w:t>
            </w:r>
            <w:proofErr w:type="spellEnd"/>
            <w:r>
              <w:rPr>
                <w:sz w:val="20"/>
                <w:szCs w:val="20"/>
              </w:rPr>
              <w:t xml:space="preserve"> Красноармейский МО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18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32,35</w:t>
            </w:r>
          </w:p>
        </w:tc>
        <w:tc>
          <w:tcPr>
            <w:tcW w:w="121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20" w:type="dxa"/>
            <w:vAlign w:val="center"/>
          </w:tcPr>
          <w:p w:rsidR="00C37D57" w:rsidRPr="009533AF" w:rsidRDefault="00C37D57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</w:tr>
    </w:tbl>
    <w:p w:rsidR="00C37D57" w:rsidRPr="00C122F2" w:rsidRDefault="00C37D57" w:rsidP="00C37D57">
      <w:pPr>
        <w:spacing w:after="0" w:line="240" w:lineRule="auto"/>
        <w:ind w:left="0" w:firstLine="708"/>
        <w:rPr>
          <w:szCs w:val="24"/>
        </w:rPr>
      </w:pPr>
    </w:p>
    <w:p w:rsidR="00C37D57" w:rsidRPr="00C122F2" w:rsidRDefault="00C37D57" w:rsidP="00C37D57">
      <w:pPr>
        <w:spacing w:after="0" w:line="240" w:lineRule="auto"/>
        <w:ind w:left="284" w:firstLine="708"/>
        <w:rPr>
          <w:szCs w:val="28"/>
        </w:rPr>
      </w:pPr>
    </w:p>
    <w:p w:rsidR="00C37D57" w:rsidRPr="00C122F2" w:rsidRDefault="00C37D57" w:rsidP="00C37D57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78C2F451" wp14:editId="6A23B1BF">
            <wp:extent cx="5709285" cy="5126990"/>
            <wp:effectExtent l="0" t="0" r="571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85" cy="512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7D57" w:rsidRDefault="00C37D57" w:rsidP="00C37D57">
      <w:pPr>
        <w:spacing w:after="0" w:line="240" w:lineRule="auto"/>
        <w:ind w:left="0" w:firstLine="284"/>
        <w:rPr>
          <w:szCs w:val="28"/>
        </w:rPr>
      </w:pPr>
    </w:p>
    <w:p w:rsidR="00046B68" w:rsidRDefault="00C37D57" w:rsidP="00C37D57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Красноармейского муниципального </w:t>
      </w:r>
      <w:r w:rsidR="00046B68">
        <w:rPr>
          <w:szCs w:val="28"/>
        </w:rPr>
        <w:t>округа</w:t>
      </w:r>
    </w:p>
    <w:p w:rsidR="00C37D57" w:rsidRPr="00C122F2" w:rsidRDefault="00C37D57" w:rsidP="00C37D57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 xml:space="preserve"> по направлениям групп предметов.</w:t>
      </w:r>
    </w:p>
    <w:p w:rsidR="00C37D57" w:rsidRDefault="00C37D57" w:rsidP="00C37D57">
      <w:pPr>
        <w:spacing w:after="0" w:line="240" w:lineRule="auto"/>
        <w:ind w:left="0" w:firstLine="284"/>
        <w:rPr>
          <w:szCs w:val="28"/>
        </w:rPr>
      </w:pPr>
    </w:p>
    <w:p w:rsidR="00ED7FA9" w:rsidRPr="00CD2F6A" w:rsidRDefault="00C37D57" w:rsidP="00CD2F6A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ОО Красноармейского муниципального </w:t>
      </w:r>
      <w:r w:rsidR="00046B68">
        <w:rPr>
          <w:szCs w:val="28"/>
        </w:rPr>
        <w:t>округа</w:t>
      </w:r>
      <w:r w:rsidRPr="00C122F2">
        <w:rPr>
          <w:szCs w:val="28"/>
        </w:rPr>
        <w:t xml:space="preserve"> нет четкой тенденции к преобладанию качества обучения по какому-либо из направлений.</w:t>
      </w:r>
      <w:r>
        <w:rPr>
          <w:szCs w:val="28"/>
        </w:rPr>
        <w:t xml:space="preserve"> </w:t>
      </w:r>
      <w:r w:rsidRPr="00C122F2">
        <w:rPr>
          <w:szCs w:val="28"/>
        </w:rPr>
        <w:t>В среднем отмечен высокий уровень качества обучения по всем направлениям</w:t>
      </w:r>
      <w:r>
        <w:rPr>
          <w:szCs w:val="28"/>
        </w:rPr>
        <w:t xml:space="preserve"> в сравнении с другими муниципалитетами края</w:t>
      </w:r>
      <w:r w:rsidRPr="00C122F2">
        <w:rPr>
          <w:szCs w:val="28"/>
        </w:rPr>
        <w:t>.</w:t>
      </w:r>
    </w:p>
    <w:sectPr w:rsidR="00ED7FA9" w:rsidRPr="00CD2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46B68"/>
    <w:rsid w:val="005178B7"/>
    <w:rsid w:val="0063753F"/>
    <w:rsid w:val="00894DF6"/>
    <w:rsid w:val="00C37D57"/>
    <w:rsid w:val="00CD2F6A"/>
    <w:rsid w:val="00E66B07"/>
    <w:rsid w:val="00E86418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BE6DD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2025-10-30T21:47:00Z</dcterms:modified>
</cp:coreProperties>
</file>